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82" w:rsidRDefault="006B1A82" w:rsidP="0014799E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6B1A82" w:rsidRPr="00C06AEB" w:rsidRDefault="006B1A82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6B1A82" w:rsidRPr="00C06AEB" w:rsidRDefault="00C94F2C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АРЖАНОВСК</w:t>
      </w:r>
      <w:r w:rsidR="006B1A82">
        <w:rPr>
          <w:rFonts w:ascii="Arial" w:hAnsi="Arial" w:cs="Arial"/>
          <w:b/>
          <w:szCs w:val="24"/>
        </w:rPr>
        <w:t>ОГО</w:t>
      </w:r>
      <w:r w:rsidR="006B1A82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6B1A82" w:rsidRDefault="006B1A82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6B1A82" w:rsidRPr="00C06AEB" w:rsidRDefault="006B1A82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6B1A82" w:rsidRPr="00C06AEB" w:rsidRDefault="006B1A82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6B1A82" w:rsidRPr="00C06AEB" w:rsidRDefault="006B1A82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6B1A82" w:rsidRPr="00C06AEB" w:rsidRDefault="006B1A82" w:rsidP="00DD3B27">
      <w:pPr>
        <w:jc w:val="center"/>
        <w:rPr>
          <w:rFonts w:ascii="Arial" w:hAnsi="Arial" w:cs="Arial"/>
          <w:szCs w:val="24"/>
        </w:rPr>
      </w:pPr>
    </w:p>
    <w:p w:rsidR="006B1A82" w:rsidRPr="00C06AEB" w:rsidRDefault="006B1A82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 </w:t>
      </w:r>
      <w:smartTag w:uri="urn:schemas-microsoft-com:office:smarttags" w:element="metricconverter">
        <w:smartTagPr>
          <w:attr w:name="ProductID" w:val=".2024 г"/>
        </w:smartTagPr>
        <w:r>
          <w:rPr>
            <w:rFonts w:ascii="Arial" w:hAnsi="Arial" w:cs="Arial"/>
            <w:szCs w:val="24"/>
          </w:rPr>
          <w:t>.2024 г</w:t>
        </w:r>
      </w:smartTag>
      <w:r>
        <w:rPr>
          <w:rFonts w:ascii="Arial" w:hAnsi="Arial" w:cs="Arial"/>
          <w:szCs w:val="24"/>
        </w:rPr>
        <w:t xml:space="preserve">.  № </w:t>
      </w:r>
    </w:p>
    <w:p w:rsidR="006B1A82" w:rsidRPr="00C06AEB" w:rsidRDefault="006B1A82">
      <w:pPr>
        <w:rPr>
          <w:rFonts w:ascii="Arial" w:hAnsi="Arial" w:cs="Arial"/>
          <w:szCs w:val="24"/>
        </w:rPr>
      </w:pPr>
    </w:p>
    <w:p w:rsidR="006B1A82" w:rsidRPr="00C06AEB" w:rsidRDefault="006B1A82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2025</w:t>
      </w:r>
      <w:r w:rsidRPr="00C06AEB">
        <w:rPr>
          <w:rFonts w:ascii="Arial" w:hAnsi="Arial" w:cs="Arial"/>
          <w:szCs w:val="24"/>
        </w:rPr>
        <w:t xml:space="preserve"> год </w:t>
      </w:r>
    </w:p>
    <w:p w:rsidR="006B1A82" w:rsidRPr="00C06AEB" w:rsidRDefault="006B1A82">
      <w:pPr>
        <w:ind w:right="3544"/>
        <w:jc w:val="both"/>
        <w:rPr>
          <w:rFonts w:ascii="Arial" w:hAnsi="Arial" w:cs="Arial"/>
          <w:szCs w:val="24"/>
        </w:rPr>
      </w:pP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 xml:space="preserve">сельского поселения Алексеевского муниципального района, администрация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6B1A82" w:rsidRPr="00C06AEB" w:rsidRDefault="006B1A82">
      <w:pPr>
        <w:rPr>
          <w:rFonts w:ascii="Arial" w:hAnsi="Arial" w:cs="Arial"/>
          <w:szCs w:val="24"/>
        </w:rPr>
      </w:pP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>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2025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обнарод</w:t>
      </w:r>
      <w:r w:rsidR="00C94F2C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вания.</w:t>
      </w:r>
      <w:r w:rsidRPr="00C06AEB">
        <w:rPr>
          <w:rFonts w:ascii="Arial" w:hAnsi="Arial" w:cs="Arial"/>
          <w:szCs w:val="24"/>
        </w:rPr>
        <w:t xml:space="preserve"> 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</w:p>
    <w:p w:rsidR="006B1A82" w:rsidRPr="00C06AEB" w:rsidRDefault="006B1A82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 w:rsidR="00C94F2C">
        <w:rPr>
          <w:rFonts w:ascii="Arial" w:hAnsi="Arial" w:cs="Arial"/>
          <w:szCs w:val="24"/>
        </w:rPr>
        <w:t>Аржановского</w:t>
      </w:r>
    </w:p>
    <w:p w:rsidR="006B1A82" w:rsidRPr="00C06AEB" w:rsidRDefault="006B1A82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</w:t>
      </w:r>
      <w:r w:rsidR="00C94F2C">
        <w:rPr>
          <w:rFonts w:ascii="Arial" w:hAnsi="Arial" w:cs="Arial"/>
          <w:szCs w:val="24"/>
        </w:rPr>
        <w:t xml:space="preserve">                    </w:t>
      </w:r>
      <w:r w:rsidRPr="00C06AEB">
        <w:rPr>
          <w:rFonts w:ascii="Arial" w:hAnsi="Arial" w:cs="Arial"/>
          <w:szCs w:val="24"/>
        </w:rPr>
        <w:t xml:space="preserve">     </w:t>
      </w:r>
      <w:r w:rsidR="00C94F2C">
        <w:rPr>
          <w:rFonts w:ascii="Arial" w:hAnsi="Arial" w:cs="Arial"/>
          <w:szCs w:val="24"/>
        </w:rPr>
        <w:t>С.П. Рябов</w:t>
      </w:r>
    </w:p>
    <w:p w:rsidR="006B1A82" w:rsidRPr="00C06AEB" w:rsidRDefault="006B1A82">
      <w:pPr>
        <w:rPr>
          <w:rFonts w:ascii="Arial" w:hAnsi="Arial" w:cs="Arial"/>
          <w:szCs w:val="24"/>
        </w:rPr>
      </w:pPr>
    </w:p>
    <w:p w:rsidR="006B1A82" w:rsidRPr="00C06AEB" w:rsidRDefault="006B1A82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6B1A82" w:rsidRPr="00C06AEB" w:rsidRDefault="006B1A82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6B1A82" w:rsidRPr="00C06AEB" w:rsidRDefault="00C94F2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Аржановского </w:t>
      </w:r>
      <w:r w:rsidR="006B1A82" w:rsidRPr="00C06AEB">
        <w:rPr>
          <w:rFonts w:ascii="Arial" w:hAnsi="Arial" w:cs="Arial"/>
          <w:szCs w:val="24"/>
        </w:rPr>
        <w:t>сельского поселения</w:t>
      </w:r>
    </w:p>
    <w:p w:rsidR="006B1A82" w:rsidRPr="00C06AEB" w:rsidRDefault="006B1A82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6B1A82" w:rsidRPr="00C06AEB" w:rsidRDefault="006B1A82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szCs w:val="24"/>
          </w:rPr>
          <w:t>2024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</w:t>
      </w:r>
    </w:p>
    <w:p w:rsidR="006B1A82" w:rsidRPr="00C06AEB" w:rsidRDefault="006B1A82">
      <w:pPr>
        <w:jc w:val="right"/>
        <w:rPr>
          <w:rFonts w:ascii="Arial" w:hAnsi="Arial" w:cs="Arial"/>
          <w:szCs w:val="24"/>
        </w:rPr>
      </w:pP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</w:t>
      </w:r>
      <w:r w:rsidRPr="00C94F2C">
        <w:rPr>
          <w:rFonts w:ascii="Arial" w:hAnsi="Arial" w:cs="Arial"/>
          <w:b/>
          <w:szCs w:val="24"/>
        </w:rPr>
        <w:t xml:space="preserve">территории </w:t>
      </w:r>
      <w:r w:rsidR="00C94F2C" w:rsidRPr="00C94F2C">
        <w:rPr>
          <w:rFonts w:ascii="Arial" w:hAnsi="Arial" w:cs="Arial"/>
          <w:b/>
          <w:szCs w:val="24"/>
        </w:rPr>
        <w:t xml:space="preserve">Аржановского </w:t>
      </w:r>
      <w:r w:rsidRPr="00C94F2C">
        <w:rPr>
          <w:rFonts w:ascii="Arial" w:hAnsi="Arial" w:cs="Arial"/>
          <w:b/>
          <w:szCs w:val="24"/>
        </w:rPr>
        <w:t>сельского</w:t>
      </w:r>
      <w:r w:rsidRPr="00C06AEB">
        <w:rPr>
          <w:rFonts w:ascii="Arial" w:hAnsi="Arial" w:cs="Arial"/>
          <w:b/>
          <w:szCs w:val="24"/>
        </w:rPr>
        <w:t xml:space="preserve">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2025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>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2025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2025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25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6B1A82" w:rsidRPr="00C06AEB" w:rsidRDefault="006B1A82">
      <w:pPr>
        <w:jc w:val="both"/>
        <w:rPr>
          <w:rFonts w:ascii="Arial" w:hAnsi="Arial" w:cs="Arial"/>
          <w:szCs w:val="24"/>
        </w:rPr>
      </w:pP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 w:rsidR="00C94F2C">
        <w:rPr>
          <w:rFonts w:ascii="Arial" w:hAnsi="Arial" w:cs="Arial"/>
          <w:szCs w:val="24"/>
        </w:rPr>
        <w:t xml:space="preserve">Аржановского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6B1A82" w:rsidRPr="00C06AEB" w:rsidRDefault="006B1A82">
      <w:pPr>
        <w:jc w:val="both"/>
        <w:rPr>
          <w:rFonts w:ascii="Arial" w:hAnsi="Arial" w:cs="Arial"/>
          <w:szCs w:val="24"/>
        </w:rPr>
      </w:pPr>
    </w:p>
    <w:p w:rsidR="006B1A82" w:rsidRPr="00C06AEB" w:rsidRDefault="006B1A82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</w:t>
      </w:r>
      <w:bookmarkStart w:id="0" w:name="_GoBack"/>
      <w:bookmarkEnd w:id="0"/>
      <w:r w:rsidRPr="00C06AEB">
        <w:rPr>
          <w:rFonts w:ascii="Arial" w:hAnsi="Arial" w:cs="Arial"/>
          <w:szCs w:val="24"/>
        </w:rPr>
        <w:t>ствляются следующие профилактические мероприятия:</w:t>
      </w:r>
    </w:p>
    <w:p w:rsidR="006B1A82" w:rsidRPr="00C06AEB" w:rsidRDefault="006B1A82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6B1A82" w:rsidRPr="00C06AEB">
        <w:trPr>
          <w:trHeight w:val="360"/>
        </w:trPr>
        <w:tc>
          <w:tcPr>
            <w:tcW w:w="547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6B1A82" w:rsidRPr="00C06AEB">
        <w:tc>
          <w:tcPr>
            <w:tcW w:w="547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6B1A82" w:rsidRPr="00C06AEB" w:rsidRDefault="006B1A82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B1A82" w:rsidRPr="00C06AEB">
        <w:tc>
          <w:tcPr>
            <w:tcW w:w="547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6B1A82" w:rsidRPr="00C06AEB" w:rsidRDefault="006B1A82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B1A82" w:rsidRPr="00C06AEB">
        <w:tc>
          <w:tcPr>
            <w:tcW w:w="547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6B1A82" w:rsidRPr="00C06AEB" w:rsidRDefault="006B1A82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B1A82" w:rsidRPr="00C06AEB">
        <w:tc>
          <w:tcPr>
            <w:tcW w:w="547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6B1A82" w:rsidRPr="00C06AEB" w:rsidRDefault="006B1A82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6B1A82" w:rsidRPr="00C06AEB" w:rsidRDefault="006B1A82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B1A82" w:rsidRPr="00616AD3" w:rsidRDefault="006B1A82" w:rsidP="00616AD3">
      <w:pPr>
        <w:pStyle w:val="aa"/>
        <w:rPr>
          <w:rFonts w:ascii="Arial" w:hAnsi="Arial" w:cs="Arial"/>
        </w:rPr>
      </w:pP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6B1A82" w:rsidRPr="00616AD3" w:rsidRDefault="006B1A82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6B1A82" w:rsidRPr="00C06AEB" w:rsidRDefault="006B1A82" w:rsidP="00854E95">
      <w:pPr>
        <w:jc w:val="both"/>
        <w:rPr>
          <w:rFonts w:ascii="Arial" w:hAnsi="Arial" w:cs="Arial"/>
          <w:szCs w:val="24"/>
        </w:rPr>
      </w:pPr>
    </w:p>
    <w:p w:rsidR="006B1A82" w:rsidRPr="00C06AEB" w:rsidRDefault="006B1A82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2024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C06AEB">
        <w:rPr>
          <w:rFonts w:ascii="Arial" w:hAnsi="Arial" w:cs="Arial"/>
          <w:szCs w:val="24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B1A82" w:rsidRPr="00C06AEB" w:rsidRDefault="006B1A82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6B1A82" w:rsidRPr="00C06AEB" w:rsidRDefault="006B1A82" w:rsidP="00854E95">
      <w:pPr>
        <w:jc w:val="both"/>
        <w:rPr>
          <w:rFonts w:ascii="Arial" w:hAnsi="Arial" w:cs="Arial"/>
          <w:szCs w:val="24"/>
        </w:rPr>
      </w:pPr>
    </w:p>
    <w:p w:rsidR="006B1A82" w:rsidRPr="00C06AEB" w:rsidRDefault="006B1A82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B1A82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B5" w:rsidRDefault="008D08B5">
      <w:pPr>
        <w:spacing w:line="240" w:lineRule="auto"/>
      </w:pPr>
      <w:r>
        <w:separator/>
      </w:r>
    </w:p>
  </w:endnote>
  <w:endnote w:type="continuationSeparator" w:id="0">
    <w:p w:rsidR="008D08B5" w:rsidRDefault="008D0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B5" w:rsidRDefault="008D08B5">
      <w:pPr>
        <w:spacing w:line="240" w:lineRule="auto"/>
      </w:pPr>
      <w:r>
        <w:separator/>
      </w:r>
    </w:p>
  </w:footnote>
  <w:footnote w:type="continuationSeparator" w:id="0">
    <w:p w:rsidR="008D08B5" w:rsidRDefault="008D0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43E4E"/>
    <w:rsid w:val="000576D5"/>
    <w:rsid w:val="000827E3"/>
    <w:rsid w:val="000E399D"/>
    <w:rsid w:val="0014799E"/>
    <w:rsid w:val="00286013"/>
    <w:rsid w:val="00363161"/>
    <w:rsid w:val="003B3E29"/>
    <w:rsid w:val="004F5739"/>
    <w:rsid w:val="00504816"/>
    <w:rsid w:val="00573E6B"/>
    <w:rsid w:val="005B260F"/>
    <w:rsid w:val="00616AD3"/>
    <w:rsid w:val="00697952"/>
    <w:rsid w:val="006B1A82"/>
    <w:rsid w:val="00763493"/>
    <w:rsid w:val="008113BA"/>
    <w:rsid w:val="00854E95"/>
    <w:rsid w:val="008D08B5"/>
    <w:rsid w:val="009073DD"/>
    <w:rsid w:val="0097576F"/>
    <w:rsid w:val="009E6159"/>
    <w:rsid w:val="009F2097"/>
    <w:rsid w:val="00B27412"/>
    <w:rsid w:val="00B523E4"/>
    <w:rsid w:val="00B76418"/>
    <w:rsid w:val="00BF5048"/>
    <w:rsid w:val="00C057D7"/>
    <w:rsid w:val="00C06AEB"/>
    <w:rsid w:val="00C94F2C"/>
    <w:rsid w:val="00CC0282"/>
    <w:rsid w:val="00D72CE0"/>
    <w:rsid w:val="00DC05ED"/>
    <w:rsid w:val="00DD3B27"/>
    <w:rsid w:val="00E17C40"/>
    <w:rsid w:val="00E53C3F"/>
    <w:rsid w:val="00ED2091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C7D6A5-758E-4E30-8495-0119569F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  <w:style w:type="paragraph" w:styleId="aa">
    <w:name w:val="Normal (Web)"/>
    <w:basedOn w:val="a"/>
    <w:uiPriority w:val="99"/>
    <w:rsid w:val="00616AD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</cp:revision>
  <cp:lastPrinted>2021-11-09T08:33:00Z</cp:lastPrinted>
  <dcterms:created xsi:type="dcterms:W3CDTF">2021-09-22T13:13:00Z</dcterms:created>
  <dcterms:modified xsi:type="dcterms:W3CDTF">2024-10-03T12:02:00Z</dcterms:modified>
</cp:coreProperties>
</file>